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03F" w:rsidRDefault="00B37ECA" w:rsidP="001C2520">
      <w:pPr>
        <w:ind w:firstLine="709"/>
        <w:jc w:val="center"/>
        <w:rPr>
          <w:b/>
          <w:color w:val="000000"/>
          <w:spacing w:val="-2"/>
          <w:sz w:val="26"/>
          <w:szCs w:val="26"/>
        </w:rPr>
      </w:pPr>
      <w:r w:rsidRPr="00B37ECA">
        <w:rPr>
          <w:b/>
          <w:sz w:val="26"/>
          <w:szCs w:val="26"/>
        </w:rPr>
        <w:t xml:space="preserve">Заключение о результатах общественных обсуждений по </w:t>
      </w:r>
      <w:r w:rsidR="007734F0" w:rsidRPr="007734F0">
        <w:rPr>
          <w:rFonts w:ascii="BloggerSans" w:hAnsi="BloggerSans"/>
          <w:b/>
          <w:color w:val="000000"/>
          <w:sz w:val="26"/>
          <w:szCs w:val="26"/>
          <w:shd w:val="clear" w:color="auto" w:fill="FFFFFF"/>
        </w:rPr>
        <w:t xml:space="preserve">проекту </w:t>
      </w:r>
      <w:r w:rsidR="0089703F" w:rsidRPr="0089703F">
        <w:rPr>
          <w:b/>
          <w:color w:val="000000"/>
          <w:spacing w:val="-2"/>
          <w:sz w:val="26"/>
          <w:szCs w:val="26"/>
        </w:rPr>
        <w:t xml:space="preserve">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ул. Героя Советского Союза Петра </w:t>
      </w:r>
      <w:proofErr w:type="spellStart"/>
      <w:r w:rsidR="0089703F" w:rsidRPr="0089703F">
        <w:rPr>
          <w:b/>
          <w:color w:val="000000"/>
          <w:spacing w:val="-2"/>
          <w:sz w:val="26"/>
          <w:szCs w:val="26"/>
        </w:rPr>
        <w:t>Лушева</w:t>
      </w:r>
      <w:proofErr w:type="spellEnd"/>
      <w:r w:rsidR="0089703F" w:rsidRPr="0089703F">
        <w:rPr>
          <w:b/>
          <w:color w:val="000000"/>
          <w:spacing w:val="-2"/>
          <w:sz w:val="26"/>
          <w:szCs w:val="26"/>
        </w:rPr>
        <w:t xml:space="preserve">, ул. Холмогорская, ул. Дачная, </w:t>
      </w:r>
    </w:p>
    <w:p w:rsidR="00CC40A0" w:rsidRPr="0089703F" w:rsidRDefault="0089703F" w:rsidP="001C2520">
      <w:pPr>
        <w:ind w:firstLine="709"/>
        <w:jc w:val="center"/>
        <w:rPr>
          <w:b/>
          <w:sz w:val="26"/>
          <w:szCs w:val="26"/>
        </w:rPr>
      </w:pPr>
      <w:r w:rsidRPr="0089703F">
        <w:rPr>
          <w:b/>
          <w:color w:val="000000"/>
          <w:spacing w:val="-2"/>
          <w:sz w:val="26"/>
          <w:szCs w:val="26"/>
        </w:rPr>
        <w:t>просп. Ленинградский площадью 28,6770 га</w:t>
      </w:r>
    </w:p>
    <w:p w:rsidR="0089703F" w:rsidRDefault="0089703F" w:rsidP="00B37ECA">
      <w:pPr>
        <w:tabs>
          <w:tab w:val="left" w:pos="6296"/>
        </w:tabs>
        <w:jc w:val="both"/>
        <w:rPr>
          <w:sz w:val="24"/>
          <w:szCs w:val="24"/>
        </w:rPr>
      </w:pPr>
    </w:p>
    <w:p w:rsidR="00B37ECA" w:rsidRPr="00B37ECA" w:rsidRDefault="00B37ECA" w:rsidP="00B37ECA">
      <w:pPr>
        <w:tabs>
          <w:tab w:val="left" w:pos="6296"/>
        </w:tabs>
        <w:jc w:val="both"/>
        <w:rPr>
          <w:sz w:val="24"/>
          <w:szCs w:val="24"/>
        </w:rPr>
      </w:pPr>
      <w:r w:rsidRPr="00B37ECA">
        <w:rPr>
          <w:sz w:val="24"/>
          <w:szCs w:val="24"/>
        </w:rPr>
        <w:t xml:space="preserve">от </w:t>
      </w:r>
      <w:r w:rsidR="00E556BE">
        <w:rPr>
          <w:sz w:val="24"/>
          <w:szCs w:val="24"/>
        </w:rPr>
        <w:t>20 ноября</w:t>
      </w:r>
      <w:r w:rsidRPr="00B37ECA">
        <w:rPr>
          <w:sz w:val="24"/>
          <w:szCs w:val="24"/>
        </w:rPr>
        <w:t xml:space="preserve"> 202</w:t>
      </w:r>
      <w:r w:rsidR="007734F0">
        <w:rPr>
          <w:sz w:val="24"/>
          <w:szCs w:val="24"/>
        </w:rPr>
        <w:t>5</w:t>
      </w:r>
      <w:r w:rsidRPr="00B37ECA">
        <w:rPr>
          <w:sz w:val="24"/>
          <w:szCs w:val="24"/>
        </w:rPr>
        <w:t xml:space="preserve"> года</w:t>
      </w:r>
      <w:r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Общественные обсуждения 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89703F" w:rsidRPr="004C43AE">
        <w:rPr>
          <w:color w:val="000000"/>
          <w:spacing w:val="-2"/>
          <w:sz w:val="26"/>
          <w:szCs w:val="26"/>
        </w:rPr>
        <w:t xml:space="preserve">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ул. Героя Советского Союза Петра </w:t>
      </w:r>
      <w:proofErr w:type="spellStart"/>
      <w:r w:rsidR="0089703F" w:rsidRPr="004C43AE">
        <w:rPr>
          <w:color w:val="000000"/>
          <w:spacing w:val="-2"/>
          <w:sz w:val="26"/>
          <w:szCs w:val="26"/>
        </w:rPr>
        <w:t>Лушева</w:t>
      </w:r>
      <w:proofErr w:type="spellEnd"/>
      <w:r w:rsidR="0089703F" w:rsidRPr="004C43AE">
        <w:rPr>
          <w:color w:val="000000"/>
          <w:spacing w:val="-2"/>
          <w:sz w:val="26"/>
          <w:szCs w:val="26"/>
        </w:rPr>
        <w:t xml:space="preserve">, </w:t>
      </w:r>
      <w:r w:rsidR="0089703F">
        <w:rPr>
          <w:color w:val="000000"/>
          <w:spacing w:val="-2"/>
          <w:sz w:val="26"/>
          <w:szCs w:val="26"/>
        </w:rPr>
        <w:br/>
      </w:r>
      <w:r w:rsidR="0089703F" w:rsidRPr="004C43AE">
        <w:rPr>
          <w:color w:val="000000"/>
          <w:spacing w:val="-2"/>
          <w:sz w:val="26"/>
          <w:szCs w:val="26"/>
        </w:rPr>
        <w:t>ул. Холмогорская, ул. Дачная, просп. Ленинградский площадью 28,6770 га</w:t>
      </w:r>
      <w:r w:rsidR="00BA120D" w:rsidRPr="00B37ECA">
        <w:rPr>
          <w:bCs/>
          <w:sz w:val="26"/>
          <w:szCs w:val="26"/>
        </w:rPr>
        <w:t xml:space="preserve"> </w:t>
      </w:r>
      <w:r w:rsidRPr="00B37ECA">
        <w:rPr>
          <w:bCs/>
          <w:sz w:val="26"/>
          <w:szCs w:val="26"/>
        </w:rPr>
        <w:t xml:space="preserve">проводились </w:t>
      </w:r>
      <w:r w:rsidR="0089703F">
        <w:rPr>
          <w:bCs/>
          <w:sz w:val="26"/>
          <w:szCs w:val="26"/>
        </w:rPr>
        <w:br/>
      </w:r>
      <w:r w:rsidRPr="00B37ECA">
        <w:rPr>
          <w:bCs/>
          <w:sz w:val="26"/>
          <w:szCs w:val="26"/>
        </w:rPr>
        <w:t xml:space="preserve">в период </w:t>
      </w:r>
      <w:r w:rsidR="00BA120D" w:rsidRPr="00A26541">
        <w:rPr>
          <w:bCs/>
          <w:sz w:val="26"/>
          <w:szCs w:val="26"/>
        </w:rPr>
        <w:t xml:space="preserve">с </w:t>
      </w:r>
      <w:r w:rsidR="00E556BE">
        <w:rPr>
          <w:bCs/>
          <w:sz w:val="26"/>
          <w:szCs w:val="26"/>
        </w:rPr>
        <w:t>14 ноября</w:t>
      </w:r>
      <w:r w:rsidR="00BA120D">
        <w:rPr>
          <w:bCs/>
          <w:sz w:val="26"/>
          <w:szCs w:val="26"/>
        </w:rPr>
        <w:t xml:space="preserve"> 2025</w:t>
      </w:r>
      <w:r w:rsidR="00BA120D" w:rsidRPr="00A26541">
        <w:rPr>
          <w:bCs/>
          <w:sz w:val="26"/>
          <w:szCs w:val="26"/>
        </w:rPr>
        <w:t xml:space="preserve"> года по </w:t>
      </w:r>
      <w:r w:rsidR="00FA1D87">
        <w:rPr>
          <w:bCs/>
          <w:sz w:val="26"/>
          <w:szCs w:val="26"/>
        </w:rPr>
        <w:t>1</w:t>
      </w:r>
      <w:r w:rsidR="00E556BE">
        <w:rPr>
          <w:bCs/>
          <w:sz w:val="26"/>
          <w:szCs w:val="26"/>
        </w:rPr>
        <w:t>9</w:t>
      </w:r>
      <w:r w:rsidR="00FA1D87">
        <w:rPr>
          <w:bCs/>
          <w:sz w:val="26"/>
          <w:szCs w:val="26"/>
        </w:rPr>
        <w:t xml:space="preserve"> </w:t>
      </w:r>
      <w:r w:rsidR="00E556BE">
        <w:rPr>
          <w:bCs/>
          <w:sz w:val="26"/>
          <w:szCs w:val="26"/>
        </w:rPr>
        <w:t>ноября</w:t>
      </w:r>
      <w:r w:rsidR="00BA120D" w:rsidRPr="00A26541">
        <w:rPr>
          <w:bCs/>
          <w:sz w:val="26"/>
          <w:szCs w:val="26"/>
        </w:rPr>
        <w:t xml:space="preserve"> 202</w:t>
      </w:r>
      <w:r w:rsidR="00BA120D">
        <w:rPr>
          <w:bCs/>
          <w:sz w:val="26"/>
          <w:szCs w:val="26"/>
        </w:rPr>
        <w:t>5</w:t>
      </w:r>
      <w:r w:rsidR="00BA120D" w:rsidRPr="00A26541">
        <w:rPr>
          <w:bCs/>
          <w:sz w:val="26"/>
          <w:szCs w:val="26"/>
        </w:rPr>
        <w:t xml:space="preserve"> года</w:t>
      </w:r>
      <w:r w:rsidRPr="00B37ECA">
        <w:rPr>
          <w:bCs/>
          <w:sz w:val="26"/>
          <w:szCs w:val="26"/>
        </w:rPr>
        <w:t>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В общественных обсуждениях приняло участие: </w:t>
      </w:r>
      <w:r w:rsidR="00E556BE">
        <w:rPr>
          <w:bCs/>
          <w:sz w:val="26"/>
          <w:szCs w:val="26"/>
        </w:rPr>
        <w:t>0</w:t>
      </w:r>
      <w:r w:rsidRPr="00B37ECA">
        <w:rPr>
          <w:bCs/>
          <w:sz w:val="26"/>
          <w:szCs w:val="26"/>
        </w:rPr>
        <w:t xml:space="preserve"> человек.</w:t>
      </w:r>
    </w:p>
    <w:p w:rsidR="00FA1D87" w:rsidRPr="00FA1D87" w:rsidRDefault="00FA1D87" w:rsidP="00FA1D87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FA1D87">
        <w:rPr>
          <w:sz w:val="26"/>
          <w:szCs w:val="26"/>
        </w:rPr>
        <w:t xml:space="preserve">На основании протокола общественных обсуждений проекта </w:t>
      </w:r>
      <w:r w:rsidR="0089703F" w:rsidRPr="004C43AE">
        <w:rPr>
          <w:color w:val="000000"/>
          <w:spacing w:val="-2"/>
          <w:sz w:val="26"/>
          <w:szCs w:val="26"/>
        </w:rPr>
        <w:t xml:space="preserve">внесения изменений </w:t>
      </w:r>
      <w:r w:rsidR="0089703F">
        <w:rPr>
          <w:color w:val="000000"/>
          <w:spacing w:val="-2"/>
          <w:sz w:val="26"/>
          <w:szCs w:val="26"/>
        </w:rPr>
        <w:br/>
      </w:r>
      <w:r w:rsidR="0089703F" w:rsidRPr="004C43AE">
        <w:rPr>
          <w:color w:val="000000"/>
          <w:spacing w:val="-2"/>
          <w:sz w:val="26"/>
          <w:szCs w:val="26"/>
        </w:rPr>
        <w:t xml:space="preserve">в проект планировки района "Майская горка" муниципального образования "Город Архангельск" в границах элемента планировочной структуры: ул. Героя Советского Союза Петра </w:t>
      </w:r>
      <w:proofErr w:type="spellStart"/>
      <w:r w:rsidR="0089703F" w:rsidRPr="004C43AE">
        <w:rPr>
          <w:color w:val="000000"/>
          <w:spacing w:val="-2"/>
          <w:sz w:val="26"/>
          <w:szCs w:val="26"/>
        </w:rPr>
        <w:t>Лушева</w:t>
      </w:r>
      <w:proofErr w:type="spellEnd"/>
      <w:r w:rsidR="0089703F" w:rsidRPr="004C43AE">
        <w:rPr>
          <w:color w:val="000000"/>
          <w:spacing w:val="-2"/>
          <w:sz w:val="26"/>
          <w:szCs w:val="26"/>
        </w:rPr>
        <w:t>, ул. Холмогорская, ул. Дачная, просп. Ленинградский площадью 28,6770 га</w:t>
      </w:r>
      <w:r w:rsidR="00E556BE">
        <w:rPr>
          <w:sz w:val="26"/>
          <w:szCs w:val="26"/>
        </w:rPr>
        <w:t xml:space="preserve"> </w:t>
      </w:r>
      <w:r w:rsidR="0089703F">
        <w:rPr>
          <w:sz w:val="26"/>
          <w:szCs w:val="26"/>
        </w:rPr>
        <w:br/>
      </w:r>
      <w:r w:rsidRPr="00FA1D87">
        <w:rPr>
          <w:bCs/>
          <w:sz w:val="26"/>
          <w:szCs w:val="26"/>
        </w:rPr>
        <w:t xml:space="preserve">от </w:t>
      </w:r>
      <w:r w:rsidR="00E556BE">
        <w:rPr>
          <w:bCs/>
          <w:sz w:val="26"/>
          <w:szCs w:val="26"/>
        </w:rPr>
        <w:t>20 ноября</w:t>
      </w:r>
      <w:r w:rsidRPr="00FA1D87">
        <w:rPr>
          <w:bCs/>
          <w:sz w:val="26"/>
          <w:szCs w:val="26"/>
        </w:rPr>
        <w:t xml:space="preserve"> 2025 года Комиссией по землепользованию и застройке городского округа "Город Архангельск" </w:t>
      </w:r>
      <w:r w:rsidRPr="00FA1D87">
        <w:rPr>
          <w:sz w:val="26"/>
          <w:szCs w:val="26"/>
        </w:rPr>
        <w:t>подготовлены следующие рекомендации в отношении внесенных предложений и</w:t>
      </w:r>
      <w:proofErr w:type="gramEnd"/>
      <w:r w:rsidRPr="00FA1D87">
        <w:rPr>
          <w:sz w:val="26"/>
          <w:szCs w:val="26"/>
        </w:rPr>
        <w:t xml:space="preserve"> замечаний по указанному проекту:</w:t>
      </w:r>
    </w:p>
    <w:p w:rsidR="00FA1D87" w:rsidRPr="00FA1D87" w:rsidRDefault="00FA1D87" w:rsidP="00FA1D87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FA1D87" w:rsidRPr="00FA1D87" w:rsidRDefault="00FA1D87" w:rsidP="00FA1D8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A1D87">
        <w:rPr>
          <w:sz w:val="26"/>
          <w:szCs w:val="26"/>
        </w:rPr>
        <w:t xml:space="preserve">1) </w:t>
      </w:r>
      <w:r w:rsidRPr="00FA1D87">
        <w:rPr>
          <w:bCs/>
          <w:sz w:val="26"/>
          <w:szCs w:val="26"/>
        </w:rPr>
        <w:t xml:space="preserve">от участников общественных обсуждений, постоянно проживающих </w:t>
      </w:r>
      <w:r w:rsidRPr="00FA1D87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FA1D87">
        <w:rPr>
          <w:sz w:val="26"/>
          <w:szCs w:val="26"/>
        </w:rPr>
        <w:t>идентификацию</w:t>
      </w:r>
      <w:r w:rsidRPr="00FA1D87">
        <w:rPr>
          <w:bCs/>
          <w:sz w:val="26"/>
          <w:szCs w:val="26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5"/>
        <w:gridCol w:w="4677"/>
        <w:gridCol w:w="2552"/>
      </w:tblGrid>
      <w:tr w:rsidR="00FA1D87" w:rsidRPr="00FA1D87" w:rsidTr="00BC4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A1D8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A1D87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A1D87" w:rsidRPr="00FA1D87" w:rsidTr="00BC4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FA1D87" w:rsidRPr="00FA1D87" w:rsidRDefault="00FA1D87" w:rsidP="00FA1D87">
      <w:pPr>
        <w:ind w:firstLine="708"/>
        <w:jc w:val="both"/>
        <w:rPr>
          <w:bCs/>
          <w:sz w:val="26"/>
          <w:szCs w:val="26"/>
        </w:rPr>
      </w:pPr>
    </w:p>
    <w:p w:rsidR="00FA1D87" w:rsidRPr="00FA1D87" w:rsidRDefault="00FA1D87" w:rsidP="00FA1D87">
      <w:pPr>
        <w:ind w:firstLine="708"/>
        <w:jc w:val="both"/>
        <w:rPr>
          <w:bCs/>
          <w:sz w:val="26"/>
          <w:szCs w:val="26"/>
        </w:rPr>
      </w:pPr>
      <w:r w:rsidRPr="00FA1D87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</w:t>
      </w:r>
      <w:r w:rsidRPr="00FA1D87">
        <w:rPr>
          <w:bCs/>
          <w:sz w:val="26"/>
          <w:szCs w:val="26"/>
        </w:rPr>
        <w:br/>
        <w:t xml:space="preserve">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 идентификацию: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5"/>
        <w:gridCol w:w="4677"/>
        <w:gridCol w:w="2552"/>
      </w:tblGrid>
      <w:tr w:rsidR="00FA1D87" w:rsidRPr="00FA1D87" w:rsidTr="00E55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A1D8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A1D87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E556BE" w:rsidRPr="00FA1D87" w:rsidTr="00E55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BE" w:rsidRPr="00FA1D87" w:rsidRDefault="00E556BE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BE" w:rsidRPr="00FA1D87" w:rsidRDefault="00E556BE" w:rsidP="001101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BE" w:rsidRPr="00FA1D87" w:rsidRDefault="00E556BE" w:rsidP="001101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BE" w:rsidRPr="00FA1D87" w:rsidRDefault="00E556BE" w:rsidP="001101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9703F" w:rsidRPr="0089703F" w:rsidRDefault="0089703F" w:rsidP="0089703F">
      <w:pPr>
        <w:ind w:firstLine="709"/>
        <w:jc w:val="both"/>
        <w:rPr>
          <w:sz w:val="26"/>
          <w:szCs w:val="26"/>
        </w:rPr>
      </w:pPr>
      <w:proofErr w:type="gramStart"/>
      <w:r w:rsidRPr="0089703F">
        <w:rPr>
          <w:sz w:val="26"/>
          <w:szCs w:val="26"/>
        </w:rPr>
        <w:t xml:space="preserve">3) члены комиссии по землепользованию и застройке городского округа </w:t>
      </w:r>
      <w:r w:rsidRPr="0089703F">
        <w:rPr>
          <w:sz w:val="26"/>
          <w:szCs w:val="26"/>
        </w:rPr>
        <w:br/>
        <w:t xml:space="preserve">"Город Архангельск", руководствуясь пунктом 5.2 Положения о комиссии </w:t>
      </w:r>
      <w:r w:rsidRPr="0089703F">
        <w:rPr>
          <w:sz w:val="26"/>
          <w:szCs w:val="26"/>
        </w:rPr>
        <w:br/>
        <w:t>по землепользованию и застройке городского округа "Город Архангельск", утвержденного постановлением Администра</w:t>
      </w:r>
      <w:r>
        <w:rPr>
          <w:sz w:val="26"/>
          <w:szCs w:val="26"/>
        </w:rPr>
        <w:t xml:space="preserve">ции муниципального образования </w:t>
      </w:r>
      <w:r w:rsidRPr="0089703F">
        <w:rPr>
          <w:sz w:val="26"/>
          <w:szCs w:val="26"/>
        </w:rPr>
        <w:t xml:space="preserve">"Город Архангельск" </w:t>
      </w:r>
      <w:r>
        <w:rPr>
          <w:sz w:val="26"/>
          <w:szCs w:val="26"/>
        </w:rPr>
        <w:br/>
      </w:r>
      <w:r w:rsidRPr="0089703F">
        <w:rPr>
          <w:sz w:val="26"/>
          <w:szCs w:val="26"/>
        </w:rPr>
        <w:t xml:space="preserve">от 19 декабря 2019 года № 2092 (с изменениями), высказали свои предложения по проекту </w:t>
      </w:r>
      <w:r w:rsidRPr="0089703F">
        <w:rPr>
          <w:color w:val="000000"/>
          <w:spacing w:val="-2"/>
          <w:sz w:val="26"/>
          <w:szCs w:val="26"/>
        </w:rPr>
        <w:t>внесения изменений в проект планировки района "Майская горка" муниципального образования "Город Архангельск" в границах элемента</w:t>
      </w:r>
      <w:proofErr w:type="gramEnd"/>
      <w:r w:rsidRPr="0089703F">
        <w:rPr>
          <w:color w:val="000000"/>
          <w:spacing w:val="-2"/>
          <w:sz w:val="26"/>
          <w:szCs w:val="26"/>
        </w:rPr>
        <w:t xml:space="preserve"> </w:t>
      </w:r>
      <w:proofErr w:type="gramStart"/>
      <w:r w:rsidRPr="0089703F">
        <w:rPr>
          <w:color w:val="000000"/>
          <w:spacing w:val="-2"/>
          <w:sz w:val="26"/>
          <w:szCs w:val="26"/>
        </w:rPr>
        <w:t xml:space="preserve">планировочной структуры: ул. Героя Советского Союза Петра </w:t>
      </w:r>
      <w:proofErr w:type="spellStart"/>
      <w:r w:rsidRPr="0089703F">
        <w:rPr>
          <w:color w:val="000000"/>
          <w:spacing w:val="-2"/>
          <w:sz w:val="26"/>
          <w:szCs w:val="26"/>
        </w:rPr>
        <w:t>Лушева</w:t>
      </w:r>
      <w:proofErr w:type="spellEnd"/>
      <w:r w:rsidRPr="0089703F">
        <w:rPr>
          <w:color w:val="000000"/>
          <w:spacing w:val="-2"/>
          <w:sz w:val="26"/>
          <w:szCs w:val="26"/>
        </w:rPr>
        <w:t>, ул. Холмогорская, ул. Дачная, просп. Ленинградский площадью 28,6770 га</w:t>
      </w:r>
      <w:r w:rsidRPr="0089703F">
        <w:rPr>
          <w:sz w:val="26"/>
          <w:szCs w:val="26"/>
        </w:rPr>
        <w:t xml:space="preserve">, а именно: </w:t>
      </w:r>
      <w:proofErr w:type="gramEnd"/>
    </w:p>
    <w:p w:rsidR="0089703F" w:rsidRPr="0089703F" w:rsidRDefault="0089703F" w:rsidP="008970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703F">
        <w:rPr>
          <w:sz w:val="26"/>
          <w:szCs w:val="26"/>
        </w:rPr>
        <w:lastRenderedPageBreak/>
        <w:t xml:space="preserve">формирование </w:t>
      </w:r>
      <w:proofErr w:type="gramStart"/>
      <w:r w:rsidRPr="0089703F">
        <w:rPr>
          <w:sz w:val="26"/>
          <w:szCs w:val="26"/>
        </w:rPr>
        <w:t>фронта застройки магистральной улицы общегородского значения регулируемого движения</w:t>
      </w:r>
      <w:proofErr w:type="gramEnd"/>
      <w:r w:rsidRPr="0089703F">
        <w:rPr>
          <w:sz w:val="26"/>
          <w:szCs w:val="26"/>
        </w:rPr>
        <w:t xml:space="preserve"> просп. Ленинградского индивидуальными жилыми домами нецелесообразно. Учитывая расположение в непосредственной близости 5-ти этажного многоквартирного жилого дома и общеобразовательного учреждения (МБОУ "Средняя общеобразовательная школа № 95"), на территории вдоль многоквартирного жилого дома № 171 по просп. </w:t>
      </w:r>
      <w:proofErr w:type="gramStart"/>
      <w:r w:rsidRPr="0089703F">
        <w:rPr>
          <w:sz w:val="26"/>
          <w:szCs w:val="26"/>
        </w:rPr>
        <w:t>Ленинградскому</w:t>
      </w:r>
      <w:proofErr w:type="gramEnd"/>
      <w:r w:rsidRPr="0089703F">
        <w:rPr>
          <w:sz w:val="26"/>
          <w:szCs w:val="26"/>
        </w:rPr>
        <w:t xml:space="preserve"> со стороны магистральной улицы общегородского значения регулируемого движения просп. Ленинградского предусмотреть размещение сквера.</w:t>
      </w:r>
    </w:p>
    <w:p w:rsidR="0085558C" w:rsidRPr="0085558C" w:rsidRDefault="0085558C" w:rsidP="0085558C">
      <w:pPr>
        <w:jc w:val="both"/>
        <w:rPr>
          <w:sz w:val="26"/>
          <w:szCs w:val="26"/>
        </w:rPr>
      </w:pPr>
    </w:p>
    <w:p w:rsidR="0085558C" w:rsidRPr="0085558C" w:rsidRDefault="0085558C" w:rsidP="0085558C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85558C">
        <w:rPr>
          <w:b/>
          <w:sz w:val="26"/>
          <w:szCs w:val="26"/>
        </w:rPr>
        <w:t>Выводы по результатам общественных обсуждений:</w:t>
      </w:r>
    </w:p>
    <w:p w:rsidR="0089703F" w:rsidRPr="0089703F" w:rsidRDefault="0089703F" w:rsidP="0089703F">
      <w:pPr>
        <w:ind w:firstLine="709"/>
        <w:jc w:val="both"/>
        <w:rPr>
          <w:sz w:val="26"/>
          <w:szCs w:val="26"/>
        </w:rPr>
      </w:pPr>
      <w:r w:rsidRPr="0089703F">
        <w:rPr>
          <w:bCs/>
          <w:sz w:val="26"/>
          <w:szCs w:val="26"/>
        </w:rPr>
        <w:t xml:space="preserve">Рекомендовать </w:t>
      </w:r>
      <w:r w:rsidRPr="0089703F">
        <w:rPr>
          <w:sz w:val="26"/>
          <w:szCs w:val="26"/>
        </w:rPr>
        <w:t xml:space="preserve">отклонить проект </w:t>
      </w:r>
      <w:r w:rsidRPr="0089703F">
        <w:rPr>
          <w:color w:val="000000"/>
          <w:spacing w:val="-2"/>
          <w:sz w:val="26"/>
          <w:szCs w:val="26"/>
        </w:rPr>
        <w:t xml:space="preserve">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ул. Героя Советского Союза Петра </w:t>
      </w:r>
      <w:proofErr w:type="spellStart"/>
      <w:r w:rsidRPr="0089703F">
        <w:rPr>
          <w:color w:val="000000"/>
          <w:spacing w:val="-2"/>
          <w:sz w:val="26"/>
          <w:szCs w:val="26"/>
        </w:rPr>
        <w:t>Лушева</w:t>
      </w:r>
      <w:proofErr w:type="spellEnd"/>
      <w:r w:rsidRPr="0089703F">
        <w:rPr>
          <w:color w:val="000000"/>
          <w:spacing w:val="-2"/>
          <w:sz w:val="26"/>
          <w:szCs w:val="26"/>
        </w:rPr>
        <w:t>, ул. Холмогорская, ул. Дачная, просп. Ленинградский площадью 28,6770 га</w:t>
      </w:r>
      <w:r w:rsidRPr="0089703F">
        <w:rPr>
          <w:spacing w:val="-4"/>
          <w:sz w:val="26"/>
          <w:szCs w:val="26"/>
        </w:rPr>
        <w:t xml:space="preserve"> и направить его на доработку</w:t>
      </w:r>
      <w:r w:rsidRPr="0089703F">
        <w:rPr>
          <w:sz w:val="26"/>
          <w:szCs w:val="26"/>
        </w:rPr>
        <w:t>.</w:t>
      </w:r>
    </w:p>
    <w:p w:rsidR="00CC40A0" w:rsidRDefault="00CC40A0" w:rsidP="00E556BE">
      <w:pPr>
        <w:jc w:val="both"/>
        <w:rPr>
          <w:bCs/>
          <w:szCs w:val="28"/>
        </w:rPr>
      </w:pPr>
    </w:p>
    <w:p w:rsidR="0089703F" w:rsidRDefault="0089703F" w:rsidP="00E556BE">
      <w:pPr>
        <w:jc w:val="both"/>
        <w:rPr>
          <w:bCs/>
          <w:szCs w:val="28"/>
        </w:rPr>
      </w:pPr>
      <w:bookmarkStart w:id="0" w:name="_GoBack"/>
      <w:bookmarkEnd w:id="0"/>
    </w:p>
    <w:p w:rsidR="00E556BE" w:rsidRPr="00E556BE" w:rsidRDefault="00E556BE" w:rsidP="00E556BE">
      <w:pPr>
        <w:jc w:val="both"/>
        <w:rPr>
          <w:bCs/>
          <w:sz w:val="10"/>
          <w:szCs w:val="10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A243A6" w:rsidRPr="00261FB2" w:rsidTr="00E556BE">
        <w:trPr>
          <w:trHeight w:val="535"/>
        </w:trPr>
        <w:tc>
          <w:tcPr>
            <w:tcW w:w="6345" w:type="dxa"/>
          </w:tcPr>
          <w:p w:rsidR="00A243A6" w:rsidRPr="00152EDA" w:rsidRDefault="00A243A6" w:rsidP="00D425EB">
            <w:pPr>
              <w:jc w:val="both"/>
              <w:rPr>
                <w:sz w:val="26"/>
                <w:szCs w:val="26"/>
              </w:rPr>
            </w:pPr>
            <w:r w:rsidRPr="003857A8">
              <w:rPr>
                <w:sz w:val="26"/>
                <w:szCs w:val="26"/>
              </w:rPr>
              <w:t xml:space="preserve">Председательствующий комиссии </w:t>
            </w:r>
          </w:p>
        </w:tc>
        <w:tc>
          <w:tcPr>
            <w:tcW w:w="4076" w:type="dxa"/>
          </w:tcPr>
          <w:p w:rsidR="00A243A6" w:rsidRDefault="00E556BE" w:rsidP="00D425E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Е.И. </w:t>
            </w:r>
            <w:proofErr w:type="spellStart"/>
            <w:r>
              <w:rPr>
                <w:sz w:val="26"/>
                <w:szCs w:val="26"/>
              </w:rPr>
              <w:t>Вешнякова</w:t>
            </w:r>
            <w:proofErr w:type="spellEnd"/>
          </w:p>
          <w:p w:rsidR="00A243A6" w:rsidRPr="00261FB2" w:rsidRDefault="00A243A6" w:rsidP="00D425EB">
            <w:pPr>
              <w:jc w:val="right"/>
              <w:rPr>
                <w:sz w:val="26"/>
                <w:szCs w:val="26"/>
                <w:highlight w:val="yellow"/>
              </w:rPr>
            </w:pPr>
          </w:p>
        </w:tc>
      </w:tr>
    </w:tbl>
    <w:p w:rsidR="002E126A" w:rsidRPr="003740B3" w:rsidRDefault="002E126A" w:rsidP="00E556BE"/>
    <w:sectPr w:rsidR="002E126A" w:rsidRPr="003740B3" w:rsidSect="00CC40A0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0C3540"/>
    <w:rsid w:val="000D2C5F"/>
    <w:rsid w:val="001C2520"/>
    <w:rsid w:val="002E126A"/>
    <w:rsid w:val="003740B3"/>
    <w:rsid w:val="00425663"/>
    <w:rsid w:val="004976A9"/>
    <w:rsid w:val="004C48CE"/>
    <w:rsid w:val="005550FE"/>
    <w:rsid w:val="00650A79"/>
    <w:rsid w:val="007734F0"/>
    <w:rsid w:val="007F4A24"/>
    <w:rsid w:val="00807228"/>
    <w:rsid w:val="0085558C"/>
    <w:rsid w:val="00862D9D"/>
    <w:rsid w:val="0089703F"/>
    <w:rsid w:val="008B4E3D"/>
    <w:rsid w:val="00905BA7"/>
    <w:rsid w:val="00911C1B"/>
    <w:rsid w:val="009C22DE"/>
    <w:rsid w:val="00A03794"/>
    <w:rsid w:val="00A243A6"/>
    <w:rsid w:val="00A701CE"/>
    <w:rsid w:val="00A9610B"/>
    <w:rsid w:val="00B37ECA"/>
    <w:rsid w:val="00BA120D"/>
    <w:rsid w:val="00CC40A0"/>
    <w:rsid w:val="00D44BFB"/>
    <w:rsid w:val="00E556BE"/>
    <w:rsid w:val="00EA3B5B"/>
    <w:rsid w:val="00F04C48"/>
    <w:rsid w:val="00F71859"/>
    <w:rsid w:val="00FA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31</cp:revision>
  <cp:lastPrinted>2025-11-21T07:04:00Z</cp:lastPrinted>
  <dcterms:created xsi:type="dcterms:W3CDTF">2024-10-09T08:56:00Z</dcterms:created>
  <dcterms:modified xsi:type="dcterms:W3CDTF">2025-11-21T07:04:00Z</dcterms:modified>
</cp:coreProperties>
</file>